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bookmarkStart w:id="0" w:name="_GoBack"/>
            <w:bookmarkEnd w:id="0"/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1F6A4CC9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880F03">
        <w:rPr>
          <w:rFonts w:ascii="Arial" w:hAnsi="Arial" w:cs="Arial"/>
        </w:rPr>
        <w:t xml:space="preserve">a </w:t>
      </w:r>
      <w:r w:rsidR="00CF3EDB" w:rsidRPr="00880F03">
        <w:rPr>
          <w:rFonts w:ascii="Arial" w:hAnsi="Arial" w:cs="Arial"/>
        </w:rPr>
        <w:t xml:space="preserve">z vážných důvodů nemohli využít hlasování </w:t>
      </w:r>
      <w:r w:rsidR="00F329C3">
        <w:rPr>
          <w:rFonts w:ascii="Arial" w:hAnsi="Arial" w:cs="Arial"/>
        </w:rPr>
        <w:br/>
      </w:r>
      <w:r w:rsidR="00CF3EDB" w:rsidRPr="00880F03">
        <w:rPr>
          <w:rFonts w:ascii="Arial" w:hAnsi="Arial" w:cs="Arial"/>
        </w:rPr>
        <w:t>u volebního stanoviště</w:t>
      </w:r>
      <w:r w:rsidR="00E60AD4">
        <w:rPr>
          <w:rFonts w:ascii="Arial" w:hAnsi="Arial" w:cs="Arial"/>
        </w:rPr>
        <w:t xml:space="preserve"> a</w:t>
      </w:r>
      <w:r w:rsidR="00CF3EDB" w:rsidRPr="00880F03">
        <w:rPr>
          <w:rFonts w:ascii="Arial" w:hAnsi="Arial" w:cs="Arial"/>
        </w:rPr>
        <w:t xml:space="preserve"> </w:t>
      </w:r>
      <w:r w:rsidR="001628B5" w:rsidRPr="00D23203">
        <w:rPr>
          <w:rFonts w:ascii="Arial" w:hAnsi="Arial" w:cs="Arial"/>
          <w:u w:val="single"/>
        </w:rPr>
        <w:t xml:space="preserve">pobývají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65CAE" w14:textId="77777777" w:rsidR="004E16DE" w:rsidRDefault="004E16DE" w:rsidP="00D567D1">
      <w:pPr>
        <w:spacing w:after="0" w:line="240" w:lineRule="auto"/>
      </w:pPr>
      <w:r>
        <w:separator/>
      </w:r>
    </w:p>
  </w:endnote>
  <w:endnote w:type="continuationSeparator" w:id="0">
    <w:p w14:paraId="07BED0EB" w14:textId="77777777" w:rsidR="004E16DE" w:rsidRDefault="004E16DE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46114" w14:textId="77777777" w:rsidR="004E16DE" w:rsidRDefault="004E16DE" w:rsidP="00D567D1">
      <w:pPr>
        <w:spacing w:after="0" w:line="240" w:lineRule="auto"/>
      </w:pPr>
      <w:r>
        <w:separator/>
      </w:r>
    </w:p>
  </w:footnote>
  <w:footnote w:type="continuationSeparator" w:id="0">
    <w:p w14:paraId="66F7BC84" w14:textId="77777777" w:rsidR="004E16DE" w:rsidRDefault="004E16DE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E5917"/>
    <w:rsid w:val="000F6A29"/>
    <w:rsid w:val="00107DBE"/>
    <w:rsid w:val="00121027"/>
    <w:rsid w:val="001628B5"/>
    <w:rsid w:val="0016379E"/>
    <w:rsid w:val="001934CC"/>
    <w:rsid w:val="00194014"/>
    <w:rsid w:val="001A3CB8"/>
    <w:rsid w:val="001A4EB6"/>
    <w:rsid w:val="001B338C"/>
    <w:rsid w:val="001D30C4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7730"/>
    <w:rsid w:val="0041758B"/>
    <w:rsid w:val="004259DD"/>
    <w:rsid w:val="004330FC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16DE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B01BC"/>
    <w:rsid w:val="006B4EB6"/>
    <w:rsid w:val="006D4D80"/>
    <w:rsid w:val="006E0C39"/>
    <w:rsid w:val="006E4F65"/>
    <w:rsid w:val="00704BBC"/>
    <w:rsid w:val="007251D3"/>
    <w:rsid w:val="0073639C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4AC1"/>
    <w:rsid w:val="00AC6AE7"/>
    <w:rsid w:val="00AF3A58"/>
    <w:rsid w:val="00B043CA"/>
    <w:rsid w:val="00B340B7"/>
    <w:rsid w:val="00B60255"/>
    <w:rsid w:val="00B749FE"/>
    <w:rsid w:val="00B82900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F3EDB"/>
    <w:rsid w:val="00D22546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E6182"/>
    <w:rsid w:val="00EE6594"/>
    <w:rsid w:val="00EE76E8"/>
    <w:rsid w:val="00F329C3"/>
    <w:rsid w:val="00F409CE"/>
    <w:rsid w:val="00F70684"/>
    <w:rsid w:val="00F70EEB"/>
    <w:rsid w:val="00F73BBA"/>
    <w:rsid w:val="00F9499E"/>
    <w:rsid w:val="00FA1C2E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Uzivatel</cp:lastModifiedBy>
  <cp:revision>2</cp:revision>
  <cp:lastPrinted>2020-10-05T11:46:00Z</cp:lastPrinted>
  <dcterms:created xsi:type="dcterms:W3CDTF">2022-12-22T09:35:00Z</dcterms:created>
  <dcterms:modified xsi:type="dcterms:W3CDTF">2022-12-22T09:35:00Z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